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9D" w:rsidRPr="00E02CE5" w:rsidRDefault="00F5439D" w:rsidP="00F5439D">
      <w:pPr>
        <w:spacing w:before="100" w:beforeAutospacing="1"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Права и обязанности участников образовательного процесса</w:t>
      </w:r>
    </w:p>
    <w:p w:rsidR="00F5439D" w:rsidRPr="00E02CE5" w:rsidRDefault="00F5439D" w:rsidP="00F5439D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Участниками образовательного процесса в ДОУ являются воспитанники, их родители или иные законные представители, педагогические работники ДОУ.</w:t>
      </w:r>
    </w:p>
    <w:p w:rsidR="00F5439D" w:rsidRPr="00E02CE5" w:rsidRDefault="00F5439D" w:rsidP="00F5439D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sz w:val="24"/>
          <w:szCs w:val="24"/>
          <w:lang w:eastAsia="ru-RU"/>
        </w:rPr>
        <w:t>Права и обязанности участников образовательного процесса определяются Уставом.</w:t>
      </w:r>
    </w:p>
    <w:p w:rsidR="00F5439D" w:rsidRPr="00E02CE5" w:rsidRDefault="00F5439D" w:rsidP="00F5439D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sz w:val="24"/>
          <w:szCs w:val="24"/>
          <w:lang w:eastAsia="ru-RU"/>
        </w:rPr>
        <w:t>Взаимоотношения ребёнка и персонала ДОУ строятся на основе сотрудничества, уважения личности воспитанника и предоставления ему свободы развития в соответствии с индивидуальными способностями.</w:t>
      </w:r>
    </w:p>
    <w:p w:rsidR="00F5439D" w:rsidRPr="00E02CE5" w:rsidRDefault="00F5439D" w:rsidP="00F5439D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Воспитанники ДОУ имеют право </w:t>
      </w:r>
      <w:proofErr w:type="gramStart"/>
      <w:r w:rsidRPr="00E02CE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на</w:t>
      </w:r>
      <w:proofErr w:type="gramEnd"/>
      <w:r w:rsidRPr="00E02CE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: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охрану жизни и здоровья;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защиту от всех форм физического и психического насилия;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защиту их достоинства;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удовлетворение потребностей в эмоционально-личностном общении;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удовлетворение физиологических потребностей (в питании, сне, отдыхе) в соответствии с их возрастом и индивидуальными особенностями развития;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развитие творческих способностей и интересов;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предоставление оборудования, игр, игрушек, учебных пособий.</w:t>
      </w:r>
    </w:p>
    <w:p w:rsidR="00F5439D" w:rsidRPr="00E02CE5" w:rsidRDefault="00F5439D" w:rsidP="00F5439D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Родители или иные законные представители имеют право: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выбирать образовательное учреждение и форму получения образования;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 xml:space="preserve">знакомиться с Уставом ДОУ, лицензией на </w:t>
      </w:r>
      <w:proofErr w:type="gramStart"/>
      <w:r w:rsidRPr="00E02CE5">
        <w:rPr>
          <w:rFonts w:ascii="Arial" w:eastAsia="Times New Roman" w:hAnsi="Arial" w:cs="Arial"/>
          <w:sz w:val="24"/>
          <w:szCs w:val="24"/>
          <w:lang w:eastAsia="ru-RU"/>
        </w:rPr>
        <w:t>право ведения</w:t>
      </w:r>
      <w:proofErr w:type="gramEnd"/>
      <w:r w:rsidRPr="00E02CE5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образовательной деятельности и другими документами, регламентирующими образовательную деятельность ДОУ;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защищать законные права и интересы ребёнка;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знакомиться с ходом и содержанием образовательного процесса;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принимать участие в управлении ДОУ в форме, определяемой настоящим Уставом;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получать компенсацию части родительской платы, взимаемой за содержание (присмотр и уход за детьми) в ДОУ;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дать ребенку дошкольное образование в семье, на любом этапе обучения ребенка продолжить образование в ДОУ.</w:t>
      </w:r>
    </w:p>
    <w:p w:rsidR="00F5439D" w:rsidRPr="00E02CE5" w:rsidRDefault="00F5439D" w:rsidP="00F5439D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Родители или иные законные представители обязаны: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выполнять Устав ДОУ, в части касающейся их прав и обязанностей;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нести ответственность за воспитание своих детей;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создавать необходимые условия для получения детьми дошкольного образования;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уважать права, честь и достоинство педагогических работников ДОУ, поддерживать их авторитет, воспитывать у своих детей уважительное отношение ко всем работникам ДОУ;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выполнять принятые на себя обязательства по условиям договора между ДОУ и родителями или иными законными представителями, в том числе своевременно вносить плату за содержание ребенка в ДОУ в соответствии с договором между ДОУ и родителями или иными законными представителями детей.</w:t>
      </w:r>
    </w:p>
    <w:p w:rsidR="00F5439D" w:rsidRPr="00E02CE5" w:rsidRDefault="00F5439D" w:rsidP="00F5439D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Другие права и обязанности родителей или иных законных представителей детей ДОУ закрепляются в заключенном между ними и ДОУ договоре, условия которого не должны ограничивать права сторон, противоречить законодательству Российской Федерации и настоящему Уставу.</w:t>
      </w:r>
    </w:p>
    <w:p w:rsidR="00F5439D" w:rsidRPr="00E02CE5" w:rsidRDefault="00F5439D" w:rsidP="00F5439D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Педагогические работники ДОУ имеют право: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на участие в управлении ДОУ в порядке, определяемом Уставом;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на защиту своей профессиональной чести, достоинства и деловой репутации;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на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ДОУ;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методическую помощь и поддержку в организации работы с детьми и взаимодействии с их родителями;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аттестацию на добровольной основе на квалификационную категорию и получение ее в случае успешного прохождения аттестации;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продолжительность рабочего времени согласно трудовому законодательству РФ;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повышение своей квалификации;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оплату труда в соответствии с квалификацией и объемом выполняемой работы;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на проведение дисциплинарного расследования нарушения педагогическим работником ДОУ норм профессионального поведения и (или) настоящего Устава только по поступившей на него жалобе, поданной в письменной форме;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получение иных социальных льгот и гарантий, установленных законодательством Российской Федерации.</w:t>
      </w:r>
    </w:p>
    <w:p w:rsidR="00F5439D" w:rsidRPr="00E02CE5" w:rsidRDefault="00F5439D" w:rsidP="00F5439D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CE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Педагогические работники ДОУ обязаны: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выполнять Устав ДОУ;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соблюдать трудовые договоры, должностные инструкции, Правила внутреннего трудового распорядка ДОУ;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охранять жизнь и здоровье детей;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защищать детей от всех форм физического и психического насилия;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проходить обязательные периодические бесплатные медицинские осмотры, которые проводятся за счет средств Учредителя;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сотрудничать с семьями по вопросам воспитания  и обучения детей;</w:t>
      </w:r>
    </w:p>
    <w:p w:rsidR="00F5439D" w:rsidRPr="00E02CE5" w:rsidRDefault="00F5439D" w:rsidP="00F5439D">
      <w:pPr>
        <w:spacing w:before="100" w:beforeAutospacing="1" w:after="0" w:line="200" w:lineRule="atLeast"/>
        <w:ind w:hanging="360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2CE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E02CE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E02CE5">
        <w:rPr>
          <w:rFonts w:ascii="Arial" w:eastAsia="Times New Roman" w:hAnsi="Arial" w:cs="Arial"/>
          <w:sz w:val="24"/>
          <w:szCs w:val="24"/>
          <w:lang w:eastAsia="ru-RU"/>
        </w:rPr>
        <w:t>обладать профессиональными умениями, постоянно их совершенствовать.</w:t>
      </w:r>
    </w:p>
    <w:p w:rsidR="007B419B" w:rsidRPr="00E02CE5" w:rsidRDefault="007B419B">
      <w:pPr>
        <w:rPr>
          <w:sz w:val="24"/>
          <w:szCs w:val="24"/>
        </w:rPr>
      </w:pPr>
      <w:bookmarkStart w:id="0" w:name="_GoBack"/>
      <w:bookmarkEnd w:id="0"/>
    </w:p>
    <w:sectPr w:rsidR="007B419B" w:rsidRPr="00E02CE5" w:rsidSect="00961F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39D"/>
    <w:rsid w:val="003B2AC0"/>
    <w:rsid w:val="007B419B"/>
    <w:rsid w:val="00961FF0"/>
    <w:rsid w:val="00D711F7"/>
    <w:rsid w:val="00E02CE5"/>
    <w:rsid w:val="00F5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SMOSHA</cp:lastModifiedBy>
  <cp:revision>5</cp:revision>
  <dcterms:created xsi:type="dcterms:W3CDTF">2014-11-24T10:37:00Z</dcterms:created>
  <dcterms:modified xsi:type="dcterms:W3CDTF">2014-11-27T10:02:00Z</dcterms:modified>
</cp:coreProperties>
</file>